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74DD" w:rsidRDefault="00C174DD" w:rsidP="00C174DD">
      <w:pPr>
        <w:jc w:val="center"/>
      </w:pPr>
    </w:p>
    <w:p w:rsidR="00C174DD" w:rsidRDefault="00C174DD" w:rsidP="00C174DD">
      <w:pPr>
        <w:jc w:val="center"/>
      </w:pPr>
    </w:p>
    <w:p w:rsidR="00C174DD" w:rsidRDefault="00C174DD" w:rsidP="00C174DD">
      <w:pPr>
        <w:jc w:val="center"/>
      </w:pPr>
    </w:p>
    <w:p w:rsidR="000A5469" w:rsidRPr="00C174DD" w:rsidRDefault="00C174DD" w:rsidP="00C174DD">
      <w:pPr>
        <w:jc w:val="center"/>
        <w:rPr>
          <w:rFonts w:asciiTheme="majorBidi" w:hAnsiTheme="majorBidi" w:cstheme="majorBidi"/>
          <w:sz w:val="36"/>
          <w:szCs w:val="36"/>
          <w:u w:val="single"/>
          <w:lang w:val="en-US"/>
        </w:rPr>
      </w:pPr>
      <w:r w:rsidRPr="00C174DD">
        <w:rPr>
          <w:rFonts w:asciiTheme="majorBidi" w:hAnsiTheme="majorBidi" w:cstheme="majorBidi"/>
          <w:sz w:val="36"/>
          <w:szCs w:val="36"/>
          <w:u w:val="single"/>
          <w:lang w:val="en-US"/>
        </w:rPr>
        <w:t xml:space="preserve">Proceeding </w:t>
      </w:r>
      <w:hyperlink r:id="rId4" w:history="1">
        <w:r w:rsidRPr="00C174DD">
          <w:rPr>
            <w:rStyle w:val="Lienhypertexte"/>
            <w:rFonts w:asciiTheme="majorBidi" w:hAnsiTheme="majorBidi" w:cstheme="majorBidi"/>
            <w:sz w:val="36"/>
            <w:szCs w:val="36"/>
            <w:lang w:val="en-US"/>
          </w:rPr>
          <w:t>SNOL</w:t>
        </w:r>
      </w:hyperlink>
      <w:r w:rsidRPr="00C174DD">
        <w:rPr>
          <w:rFonts w:asciiTheme="majorBidi" w:hAnsiTheme="majorBidi" w:cstheme="majorBidi"/>
          <w:sz w:val="36"/>
          <w:szCs w:val="36"/>
          <w:u w:val="single"/>
          <w:lang w:val="en-US"/>
        </w:rPr>
        <w:t xml:space="preserve"> 2026 (2</w:t>
      </w:r>
      <w:r w:rsidRPr="00C174DD">
        <w:rPr>
          <w:rFonts w:asciiTheme="majorBidi" w:hAnsiTheme="majorBidi" w:cstheme="majorBidi"/>
          <w:sz w:val="36"/>
          <w:szCs w:val="36"/>
          <w:u w:val="single"/>
          <w:vertAlign w:val="superscript"/>
          <w:lang w:val="en-US"/>
        </w:rPr>
        <w:t>nd</w:t>
      </w:r>
      <w:r w:rsidRPr="00C174DD">
        <w:rPr>
          <w:rFonts w:asciiTheme="majorBidi" w:hAnsiTheme="majorBidi" w:cstheme="majorBidi"/>
          <w:sz w:val="36"/>
          <w:szCs w:val="36"/>
          <w:u w:val="single"/>
          <w:lang w:val="en-US"/>
        </w:rPr>
        <w:t xml:space="preserve"> Edition)</w:t>
      </w:r>
    </w:p>
    <w:p w:rsidR="00C174DD" w:rsidRPr="00C174DD" w:rsidRDefault="00C174DD" w:rsidP="00C174DD">
      <w:pPr>
        <w:jc w:val="center"/>
        <w:rPr>
          <w:lang w:val="en-US"/>
        </w:rPr>
      </w:pPr>
    </w:p>
    <w:p w:rsidR="00C174DD" w:rsidRPr="00C174DD" w:rsidRDefault="00C174DD" w:rsidP="00C174DD">
      <w:pPr>
        <w:jc w:val="center"/>
        <w:rPr>
          <w:rFonts w:asciiTheme="majorBidi" w:hAnsiTheme="majorBidi" w:cstheme="majorBidi"/>
          <w:color w:val="222222"/>
          <w:sz w:val="40"/>
          <w:szCs w:val="40"/>
          <w:shd w:val="clear" w:color="auto" w:fill="FFFFFF"/>
          <w:lang w:val="en-US"/>
        </w:rPr>
      </w:pPr>
      <w:r w:rsidRPr="00C174DD">
        <w:rPr>
          <w:rFonts w:asciiTheme="majorBidi" w:hAnsiTheme="majorBidi" w:cstheme="majorBidi"/>
          <w:sz w:val="40"/>
          <w:szCs w:val="40"/>
          <w:lang w:val="en-US"/>
        </w:rPr>
        <w:t>In progress</w:t>
      </w:r>
    </w:p>
    <w:p w:rsidR="00C174DD" w:rsidRPr="00C174DD" w:rsidRDefault="00C174DD" w:rsidP="00C174DD">
      <w:pPr>
        <w:jc w:val="center"/>
        <w:rPr>
          <w:lang w:val="en-US"/>
        </w:rPr>
      </w:pPr>
    </w:p>
    <w:sectPr w:rsidR="00C174DD" w:rsidRPr="00C174DD" w:rsidSect="00B33E77">
      <w:pgSz w:w="12240" w:h="15840" w:code="1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B33E77"/>
    <w:rsid w:val="000A5469"/>
    <w:rsid w:val="004928BB"/>
    <w:rsid w:val="0066207F"/>
    <w:rsid w:val="00863047"/>
    <w:rsid w:val="008F0C16"/>
    <w:rsid w:val="00B33E77"/>
    <w:rsid w:val="00BD063A"/>
    <w:rsid w:val="00C174DD"/>
    <w:rsid w:val="00E16846"/>
    <w:rsid w:val="00FA4A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207F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semiHidden/>
    <w:unhideWhenUsed/>
    <w:rsid w:val="00C174DD"/>
    <w:rPr>
      <w:color w:val="0000FF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C174DD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snv.univ-tipaza.dz/2026/06/17/%d8%a7%d9%84%d9%85%d9%84%d8%aa%d9%82%d9%89-%d8%a7%d9%84%d9%88%d8%b7%d9%86%d9%8a-%d9%84%d8%b9%d9%84%d9%88%d9%85-%d8%a7%d9%84%d8%a8%d8%ad%d8%b1-%d9%88-%d8%a7%d9%84%d9%84%d9%8a%d9%85%d9%86%d9%88%d9%84/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46</Words>
  <Characters>259</Characters>
  <Application>Microsoft Office Word</Application>
  <DocSecurity>0</DocSecurity>
  <Lines>2</Lines>
  <Paragraphs>1</Paragraphs>
  <ScaleCrop>false</ScaleCrop>
  <Company/>
  <LinksUpToDate>false</LinksUpToDate>
  <CharactersWithSpaces>304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SNV</dc:creator>
  <cp:lastModifiedBy>SNV</cp:lastModifiedBy>
  <cp:revision>2</cp:revision>
  <dcterms:created xsi:type="dcterms:W3CDTF">2026-07-22T13:13:00Z</dcterms:created>
  <dcterms:modified xsi:type="dcterms:W3CDTF">2026-07-22T13:13:00Z</dcterms:modified>
</cp:coreProperties>
</file>